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E" w:rsidRPr="00F723B8" w:rsidRDefault="00727D3E" w:rsidP="00727D3E">
      <w:pPr>
        <w:pStyle w:val="Brezrazmikov"/>
        <w:jc w:val="center"/>
        <w:rPr>
          <w:rFonts w:ascii="Verdana" w:hAnsi="Verdana"/>
          <w:b/>
          <w:sz w:val="36"/>
          <w:szCs w:val="36"/>
        </w:rPr>
      </w:pPr>
      <w:r w:rsidRPr="00F723B8">
        <w:rPr>
          <w:rFonts w:ascii="Verdana" w:hAnsi="Verdana"/>
          <w:b/>
          <w:sz w:val="36"/>
          <w:szCs w:val="36"/>
        </w:rPr>
        <w:t xml:space="preserve">OBDARITEV DEDKA MRAZA </w:t>
      </w:r>
    </w:p>
    <w:p w:rsidR="00727D3E" w:rsidRPr="00727D3E" w:rsidRDefault="00727D3E" w:rsidP="00727D3E">
      <w:pPr>
        <w:pStyle w:val="Brezrazmikov"/>
        <w:jc w:val="center"/>
        <w:rPr>
          <w:rFonts w:ascii="Verdana" w:hAnsi="Verdana"/>
          <w:b/>
          <w:sz w:val="26"/>
          <w:szCs w:val="26"/>
        </w:rPr>
      </w:pPr>
      <w:r w:rsidRPr="00727D3E">
        <w:rPr>
          <w:rFonts w:ascii="Verdana" w:hAnsi="Verdana"/>
          <w:b/>
          <w:sz w:val="26"/>
          <w:szCs w:val="26"/>
        </w:rPr>
        <w:t>IN PRIVOLITEV ZA OBDELAVO OSEBNIH PODATKOV</w:t>
      </w:r>
    </w:p>
    <w:p w:rsidR="00727D3E" w:rsidRPr="00727D3E" w:rsidRDefault="00727D3E" w:rsidP="00727D3E">
      <w:pPr>
        <w:pStyle w:val="Brezrazmikov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727D3E">
        <w:rPr>
          <w:rFonts w:ascii="Verdana" w:hAnsi="Verdana"/>
          <w:sz w:val="24"/>
          <w:szCs w:val="24"/>
        </w:rPr>
        <w:t xml:space="preserve">etos bodo obdarjeni </w:t>
      </w:r>
      <w:r w:rsidRPr="00727D3E">
        <w:rPr>
          <w:rFonts w:ascii="Verdana" w:hAnsi="Verdana"/>
          <w:b/>
          <w:sz w:val="24"/>
          <w:szCs w:val="24"/>
        </w:rPr>
        <w:t>otroci, rojeni med 1.1.2012 in 31.12.2017</w:t>
      </w:r>
      <w:r w:rsidRPr="00727D3E">
        <w:rPr>
          <w:rFonts w:ascii="Verdana" w:hAnsi="Verdana"/>
          <w:sz w:val="24"/>
          <w:szCs w:val="24"/>
        </w:rPr>
        <w:t xml:space="preserve"> in imajo </w:t>
      </w:r>
      <w:r w:rsidRPr="00727D3E">
        <w:rPr>
          <w:rFonts w:ascii="Verdana" w:hAnsi="Verdana"/>
          <w:b/>
          <w:sz w:val="24"/>
          <w:szCs w:val="24"/>
        </w:rPr>
        <w:t xml:space="preserve">stalno bivališče v občini </w:t>
      </w:r>
      <w:r w:rsidR="00AF4E52">
        <w:rPr>
          <w:rFonts w:ascii="Verdana" w:hAnsi="Verdana"/>
          <w:b/>
          <w:sz w:val="24"/>
          <w:szCs w:val="24"/>
        </w:rPr>
        <w:t>Žužemberk</w:t>
      </w:r>
    </w:p>
    <w:p w:rsidR="00727D3E" w:rsidRDefault="00727D3E" w:rsidP="00727D3E">
      <w:pPr>
        <w:pStyle w:val="Brezrazmikov"/>
      </w:pPr>
    </w:p>
    <w:p w:rsidR="00727D3E" w:rsidRDefault="00727D3E" w:rsidP="00F723B8">
      <w:pPr>
        <w:pStyle w:val="Brezrazmikov"/>
        <w:jc w:val="both"/>
        <w:rPr>
          <w:rFonts w:ascii="Verdana" w:hAnsi="Verdana"/>
        </w:rPr>
      </w:pPr>
      <w:r>
        <w:rPr>
          <w:rFonts w:ascii="Verdana" w:hAnsi="Verdana"/>
        </w:rPr>
        <w:t>Uredba E</w:t>
      </w:r>
      <w:r w:rsidR="00C12EC6">
        <w:rPr>
          <w:rFonts w:ascii="Verdana" w:hAnsi="Verdana"/>
        </w:rPr>
        <w:t>vropske unije</w:t>
      </w:r>
      <w:r>
        <w:rPr>
          <w:rFonts w:ascii="Verdana" w:hAnsi="Verdana"/>
        </w:rPr>
        <w:t xml:space="preserve"> o varovanju osebnih podatkov dedku Mrazu letos prvič onemogoča pridobiti seznam otrok iz uradnih evidenc, zato </w:t>
      </w:r>
      <w:r w:rsidRPr="00F723B8">
        <w:rPr>
          <w:rFonts w:ascii="Verdana" w:hAnsi="Verdana"/>
          <w:b/>
        </w:rPr>
        <w:t>potrebujemo pomoč staršev</w:t>
      </w:r>
      <w:r>
        <w:rPr>
          <w:rFonts w:ascii="Verdana" w:hAnsi="Verdana"/>
        </w:rPr>
        <w:t xml:space="preserve">. Če želite, da </w:t>
      </w:r>
      <w:r w:rsidR="00F723B8" w:rsidRPr="00F723B8">
        <w:rPr>
          <w:rFonts w:ascii="Verdana" w:hAnsi="Verdana"/>
          <w:b/>
        </w:rPr>
        <w:t xml:space="preserve">letos </w:t>
      </w:r>
      <w:r w:rsidRPr="00F723B8">
        <w:rPr>
          <w:rFonts w:ascii="Verdana" w:hAnsi="Verdana"/>
          <w:b/>
        </w:rPr>
        <w:t xml:space="preserve">dedek Mraz povabi tudi vašega otroka na prireditev in po darilo, vas prosimo, da izpolnite prijavnico ter nam jo </w:t>
      </w:r>
      <w:r>
        <w:rPr>
          <w:rFonts w:ascii="Verdana" w:hAnsi="Verdana"/>
        </w:rPr>
        <w:t>pošljite po elektronski ali redni pošti na naš naslov.</w:t>
      </w:r>
      <w:r w:rsidR="00F723B8">
        <w:rPr>
          <w:rFonts w:ascii="Verdana" w:hAnsi="Verdana"/>
        </w:rPr>
        <w:t xml:space="preserve"> </w:t>
      </w:r>
      <w:r w:rsidR="00AF4E52">
        <w:rPr>
          <w:rFonts w:ascii="Verdana" w:hAnsi="Verdana"/>
        </w:rPr>
        <w:t>Občina Žužemberk,</w:t>
      </w:r>
      <w:r w:rsidR="00F723B8">
        <w:rPr>
          <w:rFonts w:ascii="Verdana" w:hAnsi="Verdana"/>
        </w:rPr>
        <w:t xml:space="preserve"> kot </w:t>
      </w:r>
      <w:r w:rsidR="0081206C">
        <w:rPr>
          <w:rFonts w:ascii="Verdana" w:hAnsi="Verdana"/>
        </w:rPr>
        <w:t>upravljavec</w:t>
      </w:r>
      <w:r w:rsidR="00F723B8">
        <w:rPr>
          <w:rFonts w:ascii="Verdana" w:hAnsi="Verdana"/>
        </w:rPr>
        <w:t xml:space="preserve"> osebnih podatkov izjavlja, da bo vaše osebne podatke in podatke o vašem otroku skrbno hranil</w:t>
      </w:r>
      <w:r w:rsidR="00AF4E52">
        <w:rPr>
          <w:rFonts w:ascii="Verdana" w:hAnsi="Verdana"/>
        </w:rPr>
        <w:t>a</w:t>
      </w:r>
      <w:r w:rsidR="00F723B8">
        <w:rPr>
          <w:rFonts w:ascii="Verdana" w:hAnsi="Verdana"/>
        </w:rPr>
        <w:t xml:space="preserve"> in uporabil</w:t>
      </w:r>
      <w:r w:rsidR="00AF4E52">
        <w:rPr>
          <w:rFonts w:ascii="Verdana" w:hAnsi="Verdana"/>
        </w:rPr>
        <w:t>a</w:t>
      </w:r>
      <w:r w:rsidR="00F723B8">
        <w:rPr>
          <w:rFonts w:ascii="Verdana" w:hAnsi="Verdana"/>
        </w:rPr>
        <w:t xml:space="preserve"> le za potrebe Veselega decembra in obdaritve</w:t>
      </w:r>
      <w:r w:rsidR="00AF4E52">
        <w:rPr>
          <w:rFonts w:ascii="Verdana" w:hAnsi="Verdana"/>
        </w:rPr>
        <w:t xml:space="preserve"> vašega otroka z</w:t>
      </w:r>
      <w:r w:rsidR="00F723B8">
        <w:rPr>
          <w:rFonts w:ascii="Verdana" w:hAnsi="Verdana"/>
        </w:rPr>
        <w:t xml:space="preserve"> dedk</w:t>
      </w:r>
      <w:r w:rsidR="00AF4E52">
        <w:rPr>
          <w:rFonts w:ascii="Verdana" w:hAnsi="Verdana"/>
        </w:rPr>
        <w:t>om</w:t>
      </w:r>
      <w:r w:rsidR="00F723B8">
        <w:rPr>
          <w:rFonts w:ascii="Verdana" w:hAnsi="Verdana"/>
        </w:rPr>
        <w:t xml:space="preserve"> Mraz</w:t>
      </w:r>
      <w:r w:rsidR="00AF4E52">
        <w:rPr>
          <w:rFonts w:ascii="Verdana" w:hAnsi="Verdana"/>
        </w:rPr>
        <w:t>om</w:t>
      </w:r>
      <w:r w:rsidR="00F723B8">
        <w:rPr>
          <w:rFonts w:ascii="Verdana" w:hAnsi="Verdana"/>
        </w:rPr>
        <w:t>.</w:t>
      </w:r>
    </w:p>
    <w:p w:rsidR="00727D3E" w:rsidRDefault="00727D3E" w:rsidP="00727D3E">
      <w:pPr>
        <w:pStyle w:val="Brezrazmikov"/>
        <w:rPr>
          <w:rFonts w:ascii="Verdana" w:hAnsi="Verdana"/>
        </w:rPr>
      </w:pPr>
    </w:p>
    <w:p w:rsidR="00543D01" w:rsidRDefault="0081206C" w:rsidP="00727D3E">
      <w:pPr>
        <w:pStyle w:val="Brezrazmikov"/>
        <w:rPr>
          <w:rFonts w:ascii="Verdana" w:hAnsi="Verdana"/>
        </w:rPr>
      </w:pPr>
      <w:r w:rsidRPr="00543D01">
        <w:rPr>
          <w:rFonts w:ascii="Verdana" w:hAnsi="Verdana"/>
          <w:b/>
        </w:rPr>
        <w:t>Upravljavec</w:t>
      </w:r>
      <w:r w:rsidR="00727D3E" w:rsidRPr="00543D01">
        <w:rPr>
          <w:rFonts w:ascii="Verdana" w:hAnsi="Verdana"/>
          <w:b/>
        </w:rPr>
        <w:t xml:space="preserve"> osebnih podatkov</w:t>
      </w:r>
      <w:r w:rsidR="00727D3E">
        <w:rPr>
          <w:rFonts w:ascii="Verdana" w:hAnsi="Verdana"/>
        </w:rPr>
        <w:t xml:space="preserve">: </w:t>
      </w:r>
      <w:r w:rsidR="00543D01">
        <w:rPr>
          <w:rFonts w:ascii="Verdana" w:hAnsi="Verdana"/>
        </w:rPr>
        <w:tab/>
      </w:r>
      <w:r w:rsidR="00AF4E52">
        <w:rPr>
          <w:rFonts w:ascii="Verdana" w:hAnsi="Verdana"/>
          <w:b/>
        </w:rPr>
        <w:t>Občina Žužemberk</w:t>
      </w:r>
      <w:r w:rsidR="00727D3E">
        <w:rPr>
          <w:rFonts w:ascii="Verdana" w:hAnsi="Verdana"/>
        </w:rPr>
        <w:t xml:space="preserve">, </w:t>
      </w:r>
      <w:r w:rsidR="00AF4E52">
        <w:rPr>
          <w:rFonts w:ascii="Verdana" w:hAnsi="Verdana"/>
        </w:rPr>
        <w:t>Grajski trg 33, Žužemberk</w:t>
      </w:r>
      <w:r w:rsidR="00543D01">
        <w:rPr>
          <w:rFonts w:ascii="Verdana" w:hAnsi="Verdana"/>
        </w:rPr>
        <w:t xml:space="preserve">, </w:t>
      </w:r>
    </w:p>
    <w:p w:rsidR="00727D3E" w:rsidRDefault="00543D01" w:rsidP="00543D01">
      <w:pPr>
        <w:pStyle w:val="Brezrazmikov"/>
        <w:ind w:left="3540" w:firstLine="708"/>
        <w:rPr>
          <w:rFonts w:ascii="Verdana" w:hAnsi="Verdana"/>
        </w:rPr>
      </w:pPr>
      <w:r>
        <w:rPr>
          <w:rFonts w:ascii="Verdana" w:hAnsi="Verdana"/>
        </w:rPr>
        <w:t>davčna številka</w:t>
      </w:r>
      <w:r w:rsidR="00AF4E52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F4E52">
        <w:rPr>
          <w:rFonts w:ascii="Verdana" w:hAnsi="Verdana"/>
        </w:rPr>
        <w:t>48985457</w:t>
      </w:r>
    </w:p>
    <w:p w:rsidR="00543D01" w:rsidRPr="00727D3E" w:rsidRDefault="00543D01" w:rsidP="00543D01">
      <w:pPr>
        <w:pStyle w:val="Brezrazmikov"/>
        <w:ind w:left="3540" w:firstLine="708"/>
        <w:rPr>
          <w:rFonts w:ascii="Verdana" w:hAnsi="Verdana"/>
        </w:rPr>
      </w:pPr>
      <w:r>
        <w:rPr>
          <w:rFonts w:ascii="Verdana" w:hAnsi="Verdana"/>
        </w:rPr>
        <w:t>el.</w:t>
      </w:r>
      <w:r w:rsidR="00AF4E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naslov: </w:t>
      </w:r>
      <w:r w:rsidR="00AF4E52">
        <w:rPr>
          <w:rFonts w:ascii="Verdana" w:hAnsi="Verdana"/>
          <w:b/>
        </w:rPr>
        <w:t>obcina.zuzemberk@zuzemberk.si</w:t>
      </w:r>
    </w:p>
    <w:p w:rsidR="00727D3E" w:rsidRDefault="00727D3E" w:rsidP="00727D3E">
      <w:pPr>
        <w:pStyle w:val="Brezrazmikov"/>
        <w:rPr>
          <w:rFonts w:ascii="Verdana" w:hAnsi="Verdana"/>
        </w:rPr>
      </w:pPr>
    </w:p>
    <w:p w:rsidR="00543D01" w:rsidRDefault="00543D01" w:rsidP="00727D3E">
      <w:pPr>
        <w:pStyle w:val="Brezrazmikov"/>
        <w:rPr>
          <w:rFonts w:ascii="Verdana" w:hAnsi="Verdana"/>
        </w:rPr>
      </w:pPr>
      <w:r w:rsidRPr="00543D01">
        <w:rPr>
          <w:rFonts w:ascii="Verdana" w:hAnsi="Verdana"/>
          <w:b/>
        </w:rPr>
        <w:t>PODATKI O OTROKU</w:t>
      </w:r>
      <w:r>
        <w:rPr>
          <w:rFonts w:ascii="Verdana" w:hAnsi="Verdana"/>
        </w:rPr>
        <w:t xml:space="preserve"> (če imate otrok več, izpolnite za vsakega po</w:t>
      </w:r>
      <w:r w:rsidR="0081206C">
        <w:rPr>
          <w:rFonts w:ascii="Verdana" w:hAnsi="Verdana"/>
        </w:rPr>
        <w:t>sebej</w:t>
      </w:r>
      <w:r>
        <w:rPr>
          <w:rFonts w:ascii="Verdana" w:hAnsi="Verdana"/>
        </w:rPr>
        <w:t>)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4125"/>
        <w:gridCol w:w="1725"/>
        <w:gridCol w:w="2940"/>
      </w:tblGrid>
      <w:tr w:rsidR="00543D01" w:rsidTr="00543D01">
        <w:trPr>
          <w:trHeight w:val="383"/>
        </w:trPr>
        <w:tc>
          <w:tcPr>
            <w:tcW w:w="1710" w:type="dxa"/>
          </w:tcPr>
          <w:p w:rsidR="00543D01" w:rsidRDefault="00543D01" w:rsidP="00543D01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Priimek otroka</w:t>
            </w:r>
          </w:p>
        </w:tc>
        <w:tc>
          <w:tcPr>
            <w:tcW w:w="4125" w:type="dxa"/>
          </w:tcPr>
          <w:p w:rsidR="00543D01" w:rsidRDefault="00543D01" w:rsidP="00543D01">
            <w:pPr>
              <w:pStyle w:val="Brezrazmikov"/>
              <w:rPr>
                <w:rFonts w:ascii="Verdana" w:hAnsi="Verdana"/>
              </w:rPr>
            </w:pPr>
          </w:p>
        </w:tc>
        <w:tc>
          <w:tcPr>
            <w:tcW w:w="1725" w:type="dxa"/>
          </w:tcPr>
          <w:p w:rsidR="00543D01" w:rsidRDefault="00543D01" w:rsidP="00543D01">
            <w:pPr>
              <w:pStyle w:val="Brezrazmikov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Ime otroka</w:t>
            </w:r>
          </w:p>
        </w:tc>
        <w:tc>
          <w:tcPr>
            <w:tcW w:w="2940" w:type="dxa"/>
          </w:tcPr>
          <w:p w:rsidR="00543D01" w:rsidRDefault="00543D01" w:rsidP="00543D01">
            <w:pPr>
              <w:pStyle w:val="Brezrazmikov"/>
              <w:rPr>
                <w:rFonts w:ascii="Verdana" w:hAnsi="Verdana"/>
              </w:rPr>
            </w:pPr>
          </w:p>
        </w:tc>
      </w:tr>
      <w:tr w:rsidR="00543D01" w:rsidTr="00302EE4">
        <w:trPr>
          <w:trHeight w:val="383"/>
        </w:trPr>
        <w:tc>
          <w:tcPr>
            <w:tcW w:w="1710" w:type="dxa"/>
          </w:tcPr>
          <w:p w:rsidR="00543D01" w:rsidRDefault="00543D01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Stalno bivališče </w:t>
            </w:r>
          </w:p>
        </w:tc>
        <w:tc>
          <w:tcPr>
            <w:tcW w:w="8790" w:type="dxa"/>
            <w:gridSpan w:val="3"/>
          </w:tcPr>
          <w:p w:rsidR="00543D01" w:rsidRDefault="00543D01" w:rsidP="00543D01">
            <w:pPr>
              <w:pStyle w:val="Brezrazmikov"/>
              <w:rPr>
                <w:rFonts w:ascii="Verdana" w:hAnsi="Verdana"/>
              </w:rPr>
            </w:pPr>
          </w:p>
        </w:tc>
      </w:tr>
      <w:tr w:rsidR="00C12EC6" w:rsidTr="00302EE4">
        <w:trPr>
          <w:trHeight w:val="383"/>
        </w:trPr>
        <w:tc>
          <w:tcPr>
            <w:tcW w:w="1710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številka, kraj</w:t>
            </w:r>
          </w:p>
        </w:tc>
        <w:tc>
          <w:tcPr>
            <w:tcW w:w="8790" w:type="dxa"/>
            <w:gridSpan w:val="3"/>
          </w:tcPr>
          <w:p w:rsidR="00C12EC6" w:rsidRDefault="00C12EC6" w:rsidP="00543D01">
            <w:pPr>
              <w:pStyle w:val="Brezrazmikov"/>
              <w:rPr>
                <w:rFonts w:ascii="Verdana" w:hAnsi="Verdana"/>
              </w:rPr>
            </w:pPr>
          </w:p>
        </w:tc>
      </w:tr>
      <w:tr w:rsidR="00C12EC6" w:rsidTr="00302EE4">
        <w:trPr>
          <w:trHeight w:val="383"/>
        </w:trPr>
        <w:tc>
          <w:tcPr>
            <w:tcW w:w="1710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rojstva</w:t>
            </w:r>
          </w:p>
        </w:tc>
        <w:tc>
          <w:tcPr>
            <w:tcW w:w="8790" w:type="dxa"/>
            <w:gridSpan w:val="3"/>
          </w:tcPr>
          <w:p w:rsidR="00C12EC6" w:rsidRDefault="00C12EC6" w:rsidP="00543D01">
            <w:pPr>
              <w:pStyle w:val="Brezrazmikov"/>
              <w:rPr>
                <w:rFonts w:ascii="Verdana" w:hAnsi="Verdana"/>
              </w:rPr>
            </w:pPr>
          </w:p>
        </w:tc>
      </w:tr>
    </w:tbl>
    <w:p w:rsidR="00C12EC6" w:rsidRDefault="00C12EC6" w:rsidP="00727D3E">
      <w:pPr>
        <w:pStyle w:val="Brezrazmikov"/>
        <w:rPr>
          <w:rFonts w:ascii="Verdana" w:hAnsi="Verdana"/>
        </w:rPr>
      </w:pPr>
    </w:p>
    <w:p w:rsidR="00C12EC6" w:rsidRPr="00C12EC6" w:rsidRDefault="00C12EC6" w:rsidP="00727D3E">
      <w:pPr>
        <w:pStyle w:val="Brezrazmikov"/>
        <w:rPr>
          <w:rFonts w:ascii="Verdana" w:hAnsi="Verdana"/>
          <w:b/>
        </w:rPr>
      </w:pPr>
      <w:r w:rsidRPr="00C12EC6">
        <w:rPr>
          <w:rFonts w:ascii="Verdana" w:hAnsi="Verdana"/>
          <w:b/>
        </w:rPr>
        <w:t>PODATKI O STARŠIH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4335"/>
        <w:gridCol w:w="1389"/>
        <w:gridCol w:w="2961"/>
      </w:tblGrid>
      <w:tr w:rsidR="00C12EC6" w:rsidTr="00C12EC6">
        <w:trPr>
          <w:trHeight w:val="435"/>
        </w:trPr>
        <w:tc>
          <w:tcPr>
            <w:tcW w:w="1785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PRIIMEK starša</w:t>
            </w:r>
          </w:p>
        </w:tc>
        <w:tc>
          <w:tcPr>
            <w:tcW w:w="4335" w:type="dxa"/>
          </w:tcPr>
          <w:p w:rsidR="00C12EC6" w:rsidRDefault="00C12EC6" w:rsidP="00C12EC6">
            <w:pPr>
              <w:pStyle w:val="Brezrazmikov"/>
              <w:rPr>
                <w:rFonts w:ascii="Verdana" w:hAnsi="Verdana"/>
              </w:rPr>
            </w:pPr>
          </w:p>
        </w:tc>
        <w:tc>
          <w:tcPr>
            <w:tcW w:w="1389" w:type="dxa"/>
          </w:tcPr>
          <w:p w:rsidR="00C12EC6" w:rsidRPr="00C12EC6" w:rsidRDefault="00C12EC6" w:rsidP="00C12EC6">
            <w:pPr>
              <w:pStyle w:val="Brezrazmikov"/>
              <w:rPr>
                <w:rFonts w:ascii="Verdana" w:hAnsi="Verdana"/>
              </w:rPr>
            </w:pPr>
            <w:r w:rsidRPr="00C12EC6">
              <w:rPr>
                <w:rFonts w:ascii="Verdana" w:hAnsi="Verdana"/>
              </w:rPr>
              <w:t>IME</w:t>
            </w:r>
            <w:r>
              <w:rPr>
                <w:rFonts w:ascii="Verdana" w:hAnsi="Verdana"/>
              </w:rPr>
              <w:t xml:space="preserve"> starša</w:t>
            </w:r>
          </w:p>
        </w:tc>
        <w:tc>
          <w:tcPr>
            <w:tcW w:w="2961" w:type="dxa"/>
          </w:tcPr>
          <w:p w:rsidR="00C12EC6" w:rsidRDefault="00C12EC6" w:rsidP="00C12EC6">
            <w:pPr>
              <w:pStyle w:val="Brezrazmikov"/>
              <w:rPr>
                <w:rFonts w:ascii="Verdana" w:hAnsi="Verdana"/>
              </w:rPr>
            </w:pPr>
          </w:p>
        </w:tc>
      </w:tr>
      <w:tr w:rsidR="00C12EC6" w:rsidTr="003E1CE5">
        <w:trPr>
          <w:trHeight w:val="435"/>
        </w:trPr>
        <w:tc>
          <w:tcPr>
            <w:tcW w:w="1785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Stalno bivališče</w:t>
            </w:r>
          </w:p>
        </w:tc>
        <w:tc>
          <w:tcPr>
            <w:tcW w:w="8685" w:type="dxa"/>
            <w:gridSpan w:val="3"/>
          </w:tcPr>
          <w:p w:rsidR="00C12EC6" w:rsidRDefault="00C12EC6" w:rsidP="00C12EC6">
            <w:pPr>
              <w:pStyle w:val="Brezrazmikov"/>
              <w:rPr>
                <w:rFonts w:ascii="Verdana" w:hAnsi="Verdana"/>
              </w:rPr>
            </w:pPr>
          </w:p>
        </w:tc>
      </w:tr>
      <w:tr w:rsidR="00C12EC6" w:rsidTr="003E1CE5">
        <w:trPr>
          <w:trHeight w:val="435"/>
        </w:trPr>
        <w:tc>
          <w:tcPr>
            <w:tcW w:w="1785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Elektronski naslov</w:t>
            </w:r>
          </w:p>
        </w:tc>
        <w:tc>
          <w:tcPr>
            <w:tcW w:w="8685" w:type="dxa"/>
            <w:gridSpan w:val="3"/>
          </w:tcPr>
          <w:p w:rsidR="00C12EC6" w:rsidRDefault="00C12EC6" w:rsidP="00C12EC6">
            <w:pPr>
              <w:pStyle w:val="Brezrazmikov"/>
              <w:rPr>
                <w:rFonts w:ascii="Verdana" w:hAnsi="Verdana"/>
              </w:rPr>
            </w:pPr>
          </w:p>
        </w:tc>
      </w:tr>
      <w:tr w:rsidR="00C12EC6" w:rsidTr="003E1CE5">
        <w:trPr>
          <w:trHeight w:val="435"/>
        </w:trPr>
        <w:tc>
          <w:tcPr>
            <w:tcW w:w="1785" w:type="dxa"/>
          </w:tcPr>
          <w:p w:rsidR="00C12EC6" w:rsidRDefault="00C12EC6" w:rsidP="00C12EC6">
            <w:pPr>
              <w:pStyle w:val="Brezrazmikov"/>
              <w:ind w:left="-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Telefonska številka</w:t>
            </w:r>
          </w:p>
        </w:tc>
        <w:tc>
          <w:tcPr>
            <w:tcW w:w="8685" w:type="dxa"/>
            <w:gridSpan w:val="3"/>
          </w:tcPr>
          <w:p w:rsidR="00C12EC6" w:rsidRDefault="00C12EC6" w:rsidP="00C12EC6">
            <w:pPr>
              <w:pStyle w:val="Brezrazmikov"/>
              <w:rPr>
                <w:rFonts w:ascii="Verdana" w:hAnsi="Verdana"/>
              </w:rPr>
            </w:pPr>
          </w:p>
        </w:tc>
      </w:tr>
    </w:tbl>
    <w:p w:rsidR="00C12EC6" w:rsidRDefault="00C12EC6" w:rsidP="00727D3E">
      <w:pPr>
        <w:pStyle w:val="Brezrazmikov"/>
        <w:rPr>
          <w:rFonts w:ascii="Verdana" w:hAnsi="Verdana"/>
        </w:rPr>
      </w:pPr>
    </w:p>
    <w:p w:rsidR="00C12EC6" w:rsidRDefault="00C12EC6" w:rsidP="00F723B8">
      <w:pPr>
        <w:pStyle w:val="Brezrazmikov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SKUPNA PRIVOLITEV: Izjavljam, da dajem </w:t>
      </w:r>
      <w:r w:rsidR="00AF4E52">
        <w:rPr>
          <w:rFonts w:ascii="Verdana" w:hAnsi="Verdana"/>
        </w:rPr>
        <w:t>Občini Žužemberk</w:t>
      </w:r>
      <w:r>
        <w:rPr>
          <w:rFonts w:ascii="Verdana" w:hAnsi="Verdana"/>
        </w:rPr>
        <w:t xml:space="preserve"> izrecno privolitev za obdelavo navedenih vrst osebnih podatkov za potrebe Veselega decembra in obdaritve dedka Mraza. </w:t>
      </w:r>
      <w:r w:rsidR="00AF4E52">
        <w:rPr>
          <w:rFonts w:ascii="Verdana" w:hAnsi="Verdana"/>
        </w:rPr>
        <w:t>Občina Žužemberk</w:t>
      </w:r>
      <w:r w:rsidR="00F723B8">
        <w:rPr>
          <w:rFonts w:ascii="Verdana" w:hAnsi="Verdana"/>
        </w:rPr>
        <w:t xml:space="preserve"> bo poslala vabilo za otroka na dogodek obdaritve dedka Mraza. Prireditev bodo organizatorji tudi fotografirali in zato dovoljujem objavo fotografij na spletni strani in v medijih. </w:t>
      </w:r>
      <w:r w:rsidRPr="00F723B8">
        <w:rPr>
          <w:rFonts w:ascii="Verdana" w:hAnsi="Verdana"/>
          <w:sz w:val="16"/>
          <w:szCs w:val="16"/>
        </w:rPr>
        <w:t>(</w:t>
      </w:r>
      <w:r w:rsidRPr="00C12EC6">
        <w:rPr>
          <w:rFonts w:ascii="Verdana" w:hAnsi="Verdana"/>
          <w:sz w:val="16"/>
          <w:szCs w:val="16"/>
        </w:rPr>
        <w:t xml:space="preserve">Če se </w:t>
      </w:r>
      <w:r w:rsidR="00F723B8">
        <w:rPr>
          <w:rFonts w:ascii="Verdana" w:hAnsi="Verdana"/>
          <w:sz w:val="16"/>
          <w:szCs w:val="16"/>
        </w:rPr>
        <w:t>s katero od obdelav osebnih podatkov</w:t>
      </w:r>
      <w:r w:rsidRPr="00C12EC6">
        <w:rPr>
          <w:rFonts w:ascii="Verdana" w:hAnsi="Verdana"/>
          <w:sz w:val="16"/>
          <w:szCs w:val="16"/>
        </w:rPr>
        <w:t xml:space="preserve"> ne strinjate, privolitev prečrtajte).</w:t>
      </w:r>
    </w:p>
    <w:p w:rsidR="00C12EC6" w:rsidRDefault="00C12EC6" w:rsidP="00727D3E">
      <w:pPr>
        <w:pStyle w:val="Brezrazmikov"/>
        <w:rPr>
          <w:rFonts w:ascii="Verdana" w:hAnsi="Verdana"/>
          <w:sz w:val="16"/>
          <w:szCs w:val="16"/>
        </w:rPr>
      </w:pPr>
    </w:p>
    <w:p w:rsidR="00F723B8" w:rsidRDefault="00F723B8" w:rsidP="00727D3E">
      <w:pPr>
        <w:pStyle w:val="Brezrazmikov"/>
        <w:rPr>
          <w:rFonts w:ascii="Verdana" w:hAnsi="Verdana"/>
          <w:sz w:val="16"/>
          <w:szCs w:val="16"/>
        </w:rPr>
      </w:pPr>
    </w:p>
    <w:p w:rsidR="00F723B8" w:rsidRDefault="00F723B8" w:rsidP="00727D3E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Podpis starša</w:t>
      </w:r>
    </w:p>
    <w:p w:rsidR="00F723B8" w:rsidRDefault="00F723B8" w:rsidP="00727D3E">
      <w:pPr>
        <w:pStyle w:val="Brezrazmikov"/>
        <w:rPr>
          <w:rFonts w:ascii="Verdana" w:hAnsi="Verdana"/>
        </w:rPr>
      </w:pPr>
    </w:p>
    <w:p w:rsidR="00F723B8" w:rsidRPr="00F723B8" w:rsidRDefault="00F723B8" w:rsidP="00727D3E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</w:t>
      </w:r>
    </w:p>
    <w:p w:rsidR="00F723B8" w:rsidRDefault="00F723B8" w:rsidP="00727D3E">
      <w:pPr>
        <w:pStyle w:val="Brezrazmikov"/>
        <w:rPr>
          <w:rFonts w:ascii="Verdana" w:hAnsi="Verdana"/>
          <w:sz w:val="16"/>
          <w:szCs w:val="16"/>
        </w:rPr>
      </w:pPr>
    </w:p>
    <w:p w:rsidR="00C12EC6" w:rsidRPr="00F723B8" w:rsidRDefault="00F723B8" w:rsidP="00727D3E">
      <w:pPr>
        <w:pStyle w:val="Brezrazmikov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Urnik obdaritev je objavljen na spletni strani</w:t>
      </w:r>
      <w:r w:rsidR="00AF4E52">
        <w:rPr>
          <w:rFonts w:ascii="Verdana" w:hAnsi="Verdana"/>
          <w:sz w:val="16"/>
          <w:szCs w:val="16"/>
        </w:rPr>
        <w:t xml:space="preserve"> izvajalca obdaritve</w:t>
      </w:r>
      <w:r>
        <w:rPr>
          <w:rFonts w:ascii="Verdana" w:hAnsi="Verdana"/>
          <w:sz w:val="16"/>
          <w:szCs w:val="16"/>
        </w:rPr>
        <w:t xml:space="preserve"> </w:t>
      </w:r>
      <w:hyperlink r:id="rId4" w:history="1">
        <w:r w:rsidRPr="00ED1A5C">
          <w:rPr>
            <w:rStyle w:val="Hiperpovezava"/>
            <w:rFonts w:ascii="Verdana" w:hAnsi="Verdana"/>
            <w:sz w:val="16"/>
            <w:szCs w:val="16"/>
          </w:rPr>
          <w:t>www.drustvopm-mojca.si</w:t>
        </w:r>
      </w:hyperlink>
      <w:r>
        <w:rPr>
          <w:rFonts w:ascii="Verdana" w:hAnsi="Verdana"/>
          <w:sz w:val="16"/>
          <w:szCs w:val="16"/>
        </w:rPr>
        <w:t xml:space="preserve">. </w:t>
      </w:r>
      <w:r w:rsidR="00AF4E52">
        <w:rPr>
          <w:rFonts w:ascii="Verdana" w:hAnsi="Verdana"/>
          <w:sz w:val="16"/>
          <w:szCs w:val="16"/>
        </w:rPr>
        <w:t>V</w:t>
      </w:r>
      <w:r>
        <w:rPr>
          <w:rFonts w:ascii="Verdana" w:hAnsi="Verdana"/>
          <w:sz w:val="16"/>
          <w:szCs w:val="16"/>
        </w:rPr>
        <w:t xml:space="preserve"> primeru </w:t>
      </w:r>
      <w:r w:rsidR="00AF4E52">
        <w:rPr>
          <w:rFonts w:ascii="Verdana" w:hAnsi="Verdana"/>
          <w:sz w:val="16"/>
          <w:szCs w:val="16"/>
        </w:rPr>
        <w:t xml:space="preserve">nujne </w:t>
      </w:r>
      <w:r>
        <w:rPr>
          <w:rFonts w:ascii="Verdana" w:hAnsi="Verdana"/>
          <w:sz w:val="16"/>
          <w:szCs w:val="16"/>
        </w:rPr>
        <w:t>zadržanosti</w:t>
      </w:r>
      <w:r w:rsidR="00AF4E52">
        <w:rPr>
          <w:rFonts w:ascii="Verdana" w:hAnsi="Verdana"/>
          <w:sz w:val="16"/>
          <w:szCs w:val="16"/>
        </w:rPr>
        <w:t xml:space="preserve"> to sporočite DPM Mojca</w:t>
      </w:r>
      <w:r>
        <w:rPr>
          <w:rFonts w:ascii="Verdana" w:hAnsi="Verdana"/>
          <w:sz w:val="16"/>
          <w:szCs w:val="16"/>
        </w:rPr>
        <w:t>.</w:t>
      </w:r>
    </w:p>
    <w:p w:rsidR="00C12EC6" w:rsidRDefault="00C12EC6" w:rsidP="00727D3E">
      <w:pPr>
        <w:pStyle w:val="Brezrazmikov"/>
        <w:rPr>
          <w:rFonts w:ascii="Verdana" w:hAnsi="Verdana"/>
        </w:rPr>
      </w:pPr>
    </w:p>
    <w:p w:rsidR="002E2054" w:rsidRPr="00543D01" w:rsidRDefault="00727D3E" w:rsidP="00F723B8">
      <w:pPr>
        <w:pStyle w:val="Brezrazmikov"/>
        <w:jc w:val="both"/>
        <w:rPr>
          <w:rFonts w:ascii="Verdana" w:hAnsi="Verdana"/>
        </w:rPr>
      </w:pPr>
      <w:r w:rsidRPr="00F723B8">
        <w:rPr>
          <w:rFonts w:ascii="Verdana" w:hAnsi="Verdana"/>
          <w:b/>
        </w:rPr>
        <w:t xml:space="preserve">Izpolnjeno prijavo s soglasjem za obdaritve vašega otroka pošljite </w:t>
      </w:r>
      <w:r w:rsidRPr="00543D01">
        <w:rPr>
          <w:rFonts w:ascii="Verdana" w:hAnsi="Verdana"/>
        </w:rPr>
        <w:t>po elektronski pošti na naslov</w:t>
      </w:r>
      <w:r w:rsidR="00AF4E52">
        <w:rPr>
          <w:rFonts w:ascii="Verdana" w:hAnsi="Verdana"/>
        </w:rPr>
        <w:t xml:space="preserve"> </w:t>
      </w:r>
      <w:hyperlink r:id="rId5" w:history="1">
        <w:r w:rsidR="00AF4E52" w:rsidRPr="00B97009">
          <w:rPr>
            <w:rStyle w:val="Hiperpovezava"/>
            <w:rFonts w:ascii="Verdana" w:hAnsi="Verdana"/>
          </w:rPr>
          <w:t>obcina.zuzemberk@zuzemberk.si</w:t>
        </w:r>
      </w:hyperlink>
      <w:r w:rsidRPr="00543D01">
        <w:rPr>
          <w:rFonts w:ascii="Verdana" w:hAnsi="Verdana"/>
        </w:rPr>
        <w:t xml:space="preserve">, </w:t>
      </w:r>
      <w:r w:rsidR="00AF4E52">
        <w:rPr>
          <w:rFonts w:ascii="Verdana" w:hAnsi="Verdana"/>
        </w:rPr>
        <w:t xml:space="preserve">ali </w:t>
      </w:r>
      <w:r w:rsidRPr="00543D01">
        <w:rPr>
          <w:rFonts w:ascii="Verdana" w:hAnsi="Verdana"/>
        </w:rPr>
        <w:t xml:space="preserve">po redni pošti ali pa prinesite v poštni nabiralnik </w:t>
      </w:r>
      <w:r w:rsidR="00AF4E52">
        <w:rPr>
          <w:rFonts w:ascii="Verdana" w:hAnsi="Verdana"/>
        </w:rPr>
        <w:t>Občina Žužemberk</w:t>
      </w:r>
      <w:r w:rsidR="00F723B8">
        <w:rPr>
          <w:rFonts w:ascii="Verdana" w:hAnsi="Verdana"/>
        </w:rPr>
        <w:t>,</w:t>
      </w:r>
      <w:r w:rsidR="00AF4E52">
        <w:rPr>
          <w:rFonts w:ascii="Verdana" w:hAnsi="Verdana"/>
        </w:rPr>
        <w:t xml:space="preserve"> Grajski trg 33, 8360 Žužemberk,</w:t>
      </w:r>
      <w:r w:rsidR="00F723B8">
        <w:rPr>
          <w:rFonts w:ascii="Verdana" w:hAnsi="Verdana"/>
        </w:rPr>
        <w:t xml:space="preserve"> </w:t>
      </w:r>
      <w:r w:rsidR="00F723B8" w:rsidRPr="00F723B8">
        <w:rPr>
          <w:rFonts w:ascii="Verdana" w:hAnsi="Verdana"/>
          <w:b/>
        </w:rPr>
        <w:t xml:space="preserve">najkasneje do </w:t>
      </w:r>
      <w:r w:rsidR="00AF4E52">
        <w:rPr>
          <w:rFonts w:ascii="Verdana" w:hAnsi="Verdana"/>
          <w:b/>
        </w:rPr>
        <w:t>2</w:t>
      </w:r>
      <w:r w:rsidR="00127E82">
        <w:rPr>
          <w:rFonts w:ascii="Verdana" w:hAnsi="Verdana"/>
          <w:b/>
        </w:rPr>
        <w:t>0</w:t>
      </w:r>
      <w:r w:rsidR="00AF4E52">
        <w:rPr>
          <w:rFonts w:ascii="Verdana" w:hAnsi="Verdana"/>
          <w:b/>
        </w:rPr>
        <w:t>. novembra</w:t>
      </w:r>
      <w:r w:rsidR="00F723B8" w:rsidRPr="00F723B8">
        <w:rPr>
          <w:rFonts w:ascii="Verdana" w:hAnsi="Verdana"/>
          <w:b/>
        </w:rPr>
        <w:t xml:space="preserve"> 2018.</w:t>
      </w:r>
    </w:p>
    <w:sectPr w:rsidR="002E2054" w:rsidRPr="00543D01" w:rsidSect="00727D3E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3E"/>
    <w:rsid w:val="00127E82"/>
    <w:rsid w:val="002E2054"/>
    <w:rsid w:val="00482839"/>
    <w:rsid w:val="00543D01"/>
    <w:rsid w:val="00727D3E"/>
    <w:rsid w:val="0081206C"/>
    <w:rsid w:val="008E4858"/>
    <w:rsid w:val="009052D2"/>
    <w:rsid w:val="00957BDC"/>
    <w:rsid w:val="00AF4E52"/>
    <w:rsid w:val="00C12EC6"/>
    <w:rsid w:val="00DD4164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F052-6B2B-40FD-A6B2-73FFAABD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0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27D3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27D3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ina.zuzemberk@zuzemberk.si" TargetMode="External"/><Relationship Id="rId4" Type="http://schemas.openxmlformats.org/officeDocument/2006/relationships/hyperlink" Target="http://www.drustvopm-moj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Plavec</dc:creator>
  <cp:keywords/>
  <dc:description/>
  <cp:lastModifiedBy>Vlado Kostevc</cp:lastModifiedBy>
  <cp:revision>5</cp:revision>
  <cp:lastPrinted>2018-11-05T11:34:00Z</cp:lastPrinted>
  <dcterms:created xsi:type="dcterms:W3CDTF">2018-11-05T07:11:00Z</dcterms:created>
  <dcterms:modified xsi:type="dcterms:W3CDTF">2018-11-05T12:29:00Z</dcterms:modified>
</cp:coreProperties>
</file>